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基層的故事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「基層响邊層呀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佢問</w:t>
      </w:r>
      <w:r>
        <w:rPr/>
        <w:t>lift.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(15-10-17)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0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31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基層的故事</dc:title>
</cp:coreProperties>
</file>